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FF0B" w14:textId="0147A58A" w:rsidR="003F0823" w:rsidRDefault="003F0823" w:rsidP="00293D1E">
      <w:pPr>
        <w:widowControl w:val="0"/>
        <w:autoSpaceDE w:val="0"/>
        <w:autoSpaceDN w:val="0"/>
        <w:adjustRightInd w:val="0"/>
        <w:spacing w:after="240" w:line="460" w:lineRule="atLeast"/>
        <w:rPr>
          <w:rFonts w:ascii="Times New Roman" w:hAnsi="Times New Roman" w:cs="Times New Roman"/>
          <w:b/>
          <w:color w:val="000000"/>
          <w:sz w:val="36"/>
          <w:szCs w:val="36"/>
        </w:rPr>
      </w:pPr>
      <w:r>
        <w:rPr>
          <w:rFonts w:ascii="Times New Roman" w:hAnsi="Times New Roman" w:cs="Times New Roman"/>
          <w:b/>
          <w:color w:val="000000"/>
          <w:sz w:val="36"/>
          <w:szCs w:val="36"/>
        </w:rPr>
        <w:t>Förslag till patientinformation om NADA. Anpassa efter din målgrupp, lägg till ev logga, bild</w:t>
      </w:r>
      <w:bookmarkStart w:id="0" w:name="_GoBack"/>
      <w:bookmarkEnd w:id="0"/>
      <w:r>
        <w:rPr>
          <w:rFonts w:ascii="Times New Roman" w:hAnsi="Times New Roman" w:cs="Times New Roman"/>
          <w:b/>
          <w:color w:val="000000"/>
          <w:sz w:val="36"/>
          <w:szCs w:val="36"/>
        </w:rPr>
        <w:t xml:space="preserve"> och kontaktuppgifter!</w:t>
      </w:r>
    </w:p>
    <w:p w14:paraId="7496033F" w14:textId="77777777" w:rsidR="003F0823" w:rsidRDefault="003F0823" w:rsidP="00293D1E">
      <w:pPr>
        <w:widowControl w:val="0"/>
        <w:autoSpaceDE w:val="0"/>
        <w:autoSpaceDN w:val="0"/>
        <w:adjustRightInd w:val="0"/>
        <w:spacing w:after="240" w:line="460" w:lineRule="atLeast"/>
        <w:rPr>
          <w:rFonts w:ascii="Times New Roman" w:hAnsi="Times New Roman" w:cs="Times New Roman"/>
          <w:b/>
          <w:color w:val="000000"/>
          <w:sz w:val="36"/>
          <w:szCs w:val="36"/>
        </w:rPr>
      </w:pPr>
    </w:p>
    <w:p w14:paraId="492C9312" w14:textId="3BD4FA60" w:rsidR="00293D1E" w:rsidRPr="00293D1E" w:rsidRDefault="00293D1E" w:rsidP="00293D1E">
      <w:pPr>
        <w:widowControl w:val="0"/>
        <w:autoSpaceDE w:val="0"/>
        <w:autoSpaceDN w:val="0"/>
        <w:adjustRightInd w:val="0"/>
        <w:spacing w:after="240" w:line="460" w:lineRule="atLeast"/>
        <w:rPr>
          <w:rFonts w:ascii="Times New Roman" w:hAnsi="Times New Roman" w:cs="Times New Roman"/>
          <w:b/>
          <w:color w:val="000000"/>
          <w:sz w:val="36"/>
          <w:szCs w:val="36"/>
        </w:rPr>
      </w:pPr>
      <w:r w:rsidRPr="00293D1E">
        <w:rPr>
          <w:rFonts w:ascii="Times New Roman" w:hAnsi="Times New Roman" w:cs="Times New Roman"/>
          <w:b/>
          <w:color w:val="000000"/>
          <w:sz w:val="36"/>
          <w:szCs w:val="36"/>
        </w:rPr>
        <w:t>Öronakupunktur NADA</w:t>
      </w:r>
    </w:p>
    <w:p w14:paraId="4E12FE78" w14:textId="77777777" w:rsidR="00293D1E" w:rsidRPr="00293D1E" w:rsidRDefault="00293D1E" w:rsidP="00293D1E">
      <w:pPr>
        <w:widowControl w:val="0"/>
        <w:autoSpaceDE w:val="0"/>
        <w:autoSpaceDN w:val="0"/>
        <w:adjustRightInd w:val="0"/>
        <w:spacing w:after="240" w:line="460" w:lineRule="atLeast"/>
        <w:rPr>
          <w:rFonts w:ascii="Times New Roman" w:hAnsi="Times New Roman" w:cs="Times New Roman"/>
          <w:b/>
          <w:color w:val="000000"/>
        </w:rPr>
      </w:pPr>
      <w:r w:rsidRPr="00293D1E">
        <w:rPr>
          <w:rFonts w:ascii="Times New Roman" w:hAnsi="Times New Roman" w:cs="Times New Roman"/>
          <w:b/>
          <w:color w:val="000000"/>
        </w:rPr>
        <w:t>Alternativ eller kompletterande</w:t>
      </w:r>
      <w:r w:rsidRPr="00293D1E">
        <w:rPr>
          <w:rFonts w:ascii="Times New Roman" w:hAnsi="Times New Roman" w:cs="Times New Roman"/>
          <w:b/>
          <w:color w:val="000000"/>
          <w:position w:val="-3"/>
        </w:rPr>
        <w:t xml:space="preserve"> </w:t>
      </w:r>
      <w:r w:rsidRPr="00293D1E">
        <w:rPr>
          <w:rFonts w:ascii="Times New Roman" w:hAnsi="Times New Roman" w:cs="Times New Roman"/>
          <w:b/>
          <w:color w:val="000000"/>
        </w:rPr>
        <w:t xml:space="preserve">behandling vid stress, sömnsvårigheter och beroendeproblematik. </w:t>
      </w:r>
    </w:p>
    <w:p w14:paraId="49B90EC5" w14:textId="77777777" w:rsidR="00293D1E" w:rsidRDefault="00293D1E" w:rsidP="00293D1E">
      <w:pPr>
        <w:widowControl w:val="0"/>
        <w:autoSpaceDE w:val="0"/>
        <w:autoSpaceDN w:val="0"/>
        <w:adjustRightInd w:val="0"/>
        <w:spacing w:after="240" w:line="340" w:lineRule="atLeast"/>
        <w:rPr>
          <w:rFonts w:ascii="Times New Roman" w:hAnsi="Times New Roman" w:cs="Times New Roman"/>
          <w:color w:val="000000"/>
          <w:position w:val="2"/>
        </w:rPr>
      </w:pPr>
      <w:r w:rsidRPr="00293D1E">
        <w:rPr>
          <w:rFonts w:ascii="Times New Roman" w:hAnsi="Times New Roman" w:cs="Times New Roman"/>
          <w:color w:val="000000"/>
          <w:position w:val="2"/>
        </w:rPr>
        <w:t>NADA-akupunktur</w:t>
      </w:r>
      <w:r>
        <w:rPr>
          <w:rFonts w:ascii="Times New Roman" w:hAnsi="Times New Roman" w:cs="Times New Roman"/>
          <w:color w:val="000000"/>
          <w:position w:val="2"/>
        </w:rPr>
        <w:t xml:space="preserve"> är en form av öron-akupunktur </w:t>
      </w:r>
      <w:r w:rsidR="00C43014">
        <w:rPr>
          <w:rFonts w:ascii="Times New Roman" w:hAnsi="Times New Roman" w:cs="Times New Roman"/>
          <w:color w:val="000000"/>
          <w:position w:val="2"/>
        </w:rPr>
        <w:t>som används som komplement i psykiatrisk vård och beroendevård. F</w:t>
      </w:r>
      <w:r>
        <w:rPr>
          <w:rFonts w:ascii="Times New Roman" w:hAnsi="Times New Roman" w:cs="Times New Roman"/>
          <w:color w:val="000000"/>
          <w:position w:val="2"/>
        </w:rPr>
        <w:t>em korta</w:t>
      </w:r>
      <w:r w:rsidR="00C43014">
        <w:rPr>
          <w:rFonts w:ascii="Times New Roman" w:hAnsi="Times New Roman" w:cs="Times New Roman"/>
          <w:color w:val="000000"/>
          <w:position w:val="2"/>
        </w:rPr>
        <w:t>,</w:t>
      </w:r>
      <w:r>
        <w:rPr>
          <w:rFonts w:ascii="Times New Roman" w:hAnsi="Times New Roman" w:cs="Times New Roman"/>
          <w:color w:val="000000"/>
          <w:position w:val="2"/>
        </w:rPr>
        <w:t xml:space="preserve"> </w:t>
      </w:r>
      <w:r w:rsidR="00C43014">
        <w:rPr>
          <w:rFonts w:ascii="Times New Roman" w:hAnsi="Times New Roman" w:cs="Times New Roman"/>
          <w:color w:val="000000"/>
          <w:position w:val="2"/>
        </w:rPr>
        <w:t xml:space="preserve">mycket </w:t>
      </w:r>
      <w:r>
        <w:rPr>
          <w:rFonts w:ascii="Times New Roman" w:hAnsi="Times New Roman" w:cs="Times New Roman"/>
          <w:color w:val="000000"/>
          <w:position w:val="2"/>
        </w:rPr>
        <w:t>tunna</w:t>
      </w:r>
      <w:r w:rsidR="00C43014">
        <w:rPr>
          <w:rFonts w:ascii="Times New Roman" w:hAnsi="Times New Roman" w:cs="Times New Roman"/>
          <w:color w:val="000000"/>
          <w:position w:val="2"/>
        </w:rPr>
        <w:t>,</w:t>
      </w:r>
      <w:r>
        <w:rPr>
          <w:rFonts w:ascii="Times New Roman" w:hAnsi="Times New Roman" w:cs="Times New Roman"/>
          <w:color w:val="000000"/>
          <w:position w:val="2"/>
        </w:rPr>
        <w:t xml:space="preserve"> </w:t>
      </w:r>
      <w:r w:rsidR="00C43014">
        <w:rPr>
          <w:rFonts w:ascii="Times New Roman" w:hAnsi="Times New Roman" w:cs="Times New Roman"/>
          <w:color w:val="000000"/>
          <w:position w:val="2"/>
        </w:rPr>
        <w:t xml:space="preserve">sterila </w:t>
      </w:r>
      <w:r>
        <w:rPr>
          <w:rFonts w:ascii="Times New Roman" w:hAnsi="Times New Roman" w:cs="Times New Roman"/>
          <w:color w:val="000000"/>
          <w:position w:val="2"/>
        </w:rPr>
        <w:t xml:space="preserve">nålar sätts på bestämda punkter i båda öronen. </w:t>
      </w:r>
      <w:r w:rsidR="001379C8">
        <w:rPr>
          <w:rFonts w:ascii="Times New Roman" w:hAnsi="Times New Roman" w:cs="Times New Roman"/>
          <w:color w:val="000000"/>
          <w:position w:val="2"/>
        </w:rPr>
        <w:t xml:space="preserve">NADA kan ges i grupp eller individuellt. </w:t>
      </w:r>
      <w:r>
        <w:rPr>
          <w:rFonts w:ascii="Times New Roman" w:hAnsi="Times New Roman" w:cs="Times New Roman"/>
          <w:color w:val="000000"/>
          <w:position w:val="2"/>
        </w:rPr>
        <w:t xml:space="preserve">Du sitter med nålarna i öronen och vilar i ca 40 minuter. </w:t>
      </w:r>
      <w:r w:rsidR="001379C8">
        <w:rPr>
          <w:rFonts w:ascii="Times New Roman" w:hAnsi="Times New Roman" w:cs="Times New Roman"/>
          <w:color w:val="000000"/>
          <w:position w:val="2"/>
        </w:rPr>
        <w:t>NADA</w:t>
      </w:r>
      <w:r>
        <w:rPr>
          <w:rFonts w:ascii="Times New Roman" w:hAnsi="Times New Roman" w:cs="Times New Roman"/>
          <w:color w:val="000000"/>
          <w:position w:val="2"/>
        </w:rPr>
        <w:t xml:space="preserve"> stör inte annan behandling och kan kombineras med tex läkemedelsbehandling. </w:t>
      </w:r>
      <w:r w:rsidR="00DC6175">
        <w:rPr>
          <w:rFonts w:ascii="Times New Roman" w:hAnsi="Times New Roman" w:cs="Times New Roman"/>
          <w:color w:val="000000"/>
          <w:position w:val="2"/>
        </w:rPr>
        <w:t>Vi föreslår att du provar en serie med tio akupunkturbehandlingar. Därefter utvärderar vi effekten. Om du är nöjd med behandlingen och dina symptom har minskat kan du få ytterligare tio behandlingar. I början av behandlingsserien, och när du har intensiva besvär, får du behandling tätare. När du mår bättre glesas behandlingen ut.</w:t>
      </w:r>
      <w:r w:rsidR="001379C8">
        <w:rPr>
          <w:rFonts w:ascii="Times New Roman" w:hAnsi="Times New Roman" w:cs="Times New Roman"/>
          <w:color w:val="000000"/>
          <w:position w:val="2"/>
        </w:rPr>
        <w:t xml:space="preserve"> Ibland kombineras öronakupunktur med en eller </w:t>
      </w:r>
      <w:r w:rsidR="00C43014">
        <w:rPr>
          <w:rFonts w:ascii="Times New Roman" w:hAnsi="Times New Roman" w:cs="Times New Roman"/>
          <w:color w:val="000000"/>
          <w:position w:val="2"/>
        </w:rPr>
        <w:t xml:space="preserve">flera </w:t>
      </w:r>
      <w:r w:rsidR="001379C8">
        <w:rPr>
          <w:rFonts w:ascii="Times New Roman" w:hAnsi="Times New Roman" w:cs="Times New Roman"/>
          <w:color w:val="000000"/>
          <w:position w:val="2"/>
        </w:rPr>
        <w:t>akupunkturnålar på kroppen. Du kan också få så kallade kulplåster mellan akupunkturbehandlingarna. Då fästs en liten kula med ett plåster på örat</w:t>
      </w:r>
      <w:r w:rsidR="00C43014">
        <w:rPr>
          <w:rFonts w:ascii="Times New Roman" w:hAnsi="Times New Roman" w:cs="Times New Roman"/>
          <w:color w:val="000000"/>
          <w:position w:val="2"/>
        </w:rPr>
        <w:t xml:space="preserve"> så att kulan kan utöva akupressur</w:t>
      </w:r>
      <w:r w:rsidR="001379C8">
        <w:rPr>
          <w:rFonts w:ascii="Times New Roman" w:hAnsi="Times New Roman" w:cs="Times New Roman"/>
          <w:color w:val="000000"/>
          <w:position w:val="2"/>
        </w:rPr>
        <w:t>.</w:t>
      </w:r>
    </w:p>
    <w:p w14:paraId="37C12281" w14:textId="4DF6EC5C" w:rsidR="00DC6175" w:rsidRPr="001379C8" w:rsidRDefault="00DC6175" w:rsidP="003F0823">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 xml:space="preserve">Du kan bli trött och dåsig medan du sitter med nålarna i öronen. Ofta infinner sig en behaglig, avspänd känsla. Många slumrar eller somnar. (Om du känner dig </w:t>
      </w:r>
      <w:r w:rsidR="00C43014">
        <w:rPr>
          <w:rFonts w:ascii="Times New Roman" w:hAnsi="Times New Roman" w:cs="Times New Roman"/>
          <w:color w:val="000000"/>
        </w:rPr>
        <w:t xml:space="preserve">mycket </w:t>
      </w:r>
      <w:r>
        <w:rPr>
          <w:rFonts w:ascii="Times New Roman" w:hAnsi="Times New Roman" w:cs="Times New Roman"/>
          <w:color w:val="000000"/>
        </w:rPr>
        <w:t xml:space="preserve">påverkad efter behandlingen bör du sitta och vila en stund om du ska köra bil efteråt.) </w:t>
      </w:r>
      <w:r w:rsidR="00AF5BD3">
        <w:rPr>
          <w:rFonts w:ascii="Times New Roman" w:hAnsi="Times New Roman" w:cs="Times New Roman"/>
          <w:color w:val="000000"/>
        </w:rPr>
        <w:t>Efter en serie NADA-behandlingar beskriver många förbättrad sömn, mindre oro, ångest och smärta.</w:t>
      </w:r>
    </w:p>
    <w:p w14:paraId="07558A81" w14:textId="77777777" w:rsidR="00DC6175" w:rsidRPr="001379C8" w:rsidRDefault="00293D1E" w:rsidP="00293D1E">
      <w:pPr>
        <w:widowControl w:val="0"/>
        <w:autoSpaceDE w:val="0"/>
        <w:autoSpaceDN w:val="0"/>
        <w:adjustRightInd w:val="0"/>
        <w:spacing w:after="240" w:line="340" w:lineRule="atLeast"/>
        <w:rPr>
          <w:rFonts w:ascii="Times New Roman" w:hAnsi="Times New Roman" w:cs="Times New Roman"/>
          <w:b/>
          <w:color w:val="000000"/>
        </w:rPr>
      </w:pPr>
      <w:r w:rsidRPr="001379C8">
        <w:rPr>
          <w:rFonts w:ascii="Times New Roman" w:hAnsi="Times New Roman" w:cs="Times New Roman"/>
          <w:b/>
          <w:color w:val="000000"/>
        </w:rPr>
        <w:t>Så verkar akupunktur </w:t>
      </w:r>
    </w:p>
    <w:p w14:paraId="77AF2FF5" w14:textId="77777777" w:rsidR="001379C8" w:rsidRDefault="00293D1E" w:rsidP="00293D1E">
      <w:pPr>
        <w:widowControl w:val="0"/>
        <w:autoSpaceDE w:val="0"/>
        <w:autoSpaceDN w:val="0"/>
        <w:adjustRightInd w:val="0"/>
        <w:spacing w:after="240" w:line="340" w:lineRule="atLeast"/>
        <w:rPr>
          <w:rFonts w:ascii="Times New Roman" w:hAnsi="Times New Roman" w:cs="Times New Roman"/>
          <w:color w:val="000000"/>
        </w:rPr>
      </w:pPr>
      <w:r w:rsidRPr="00293D1E">
        <w:rPr>
          <w:rFonts w:ascii="Times New Roman" w:hAnsi="Times New Roman" w:cs="Times New Roman"/>
          <w:color w:val="000000"/>
        </w:rPr>
        <w:t>Akupunktur är en flera tusen år gammal</w:t>
      </w:r>
      <w:r w:rsidR="001379C8">
        <w:rPr>
          <w:rFonts w:ascii="Times New Roman" w:hAnsi="Times New Roman" w:cs="Times New Roman"/>
          <w:color w:val="000000"/>
        </w:rPr>
        <w:t xml:space="preserve"> behandlingsmetod</w:t>
      </w:r>
      <w:r w:rsidRPr="00293D1E">
        <w:rPr>
          <w:rFonts w:ascii="Times New Roman" w:hAnsi="Times New Roman" w:cs="Times New Roman"/>
          <w:color w:val="000000"/>
        </w:rPr>
        <w:t>.</w:t>
      </w:r>
      <w:r w:rsidR="001379C8">
        <w:rPr>
          <w:rFonts w:ascii="Times New Roman" w:hAnsi="Times New Roman" w:cs="Times New Roman"/>
          <w:color w:val="000000"/>
        </w:rPr>
        <w:t xml:space="preserve"> När en akupunkturnål sticks genom huden skickas signaler via nervbanorna till hjärnan. Flera signalsubstanser som har en gynnsam verkan frisätts. </w:t>
      </w:r>
      <w:r w:rsidRPr="00293D1E">
        <w:rPr>
          <w:rFonts w:ascii="Times New Roman" w:hAnsi="Times New Roman" w:cs="Times New Roman"/>
          <w:color w:val="000000"/>
        </w:rPr>
        <w:t>Akupunktur har god effekt på</w:t>
      </w:r>
      <w:r w:rsidR="001379C8">
        <w:rPr>
          <w:rFonts w:ascii="Times New Roman" w:hAnsi="Times New Roman" w:cs="Times New Roman"/>
          <w:color w:val="000000"/>
        </w:rPr>
        <w:t xml:space="preserve"> många men hjälper inte alla. NADA har få biverkningar. Man kan bli trött eller yr, och sticket kan upplevas som smärtsamt. Om du upplever obehag tas nålarna bort och du kan avsluta akupunkturbehandlingen.</w:t>
      </w:r>
    </w:p>
    <w:p w14:paraId="16CFB395" w14:textId="77777777" w:rsidR="002363FC" w:rsidRPr="00293D1E" w:rsidRDefault="002363FC">
      <w:pPr>
        <w:rPr>
          <w:rFonts w:ascii="Times New Roman" w:hAnsi="Times New Roman" w:cs="Times New Roman"/>
        </w:rPr>
      </w:pPr>
    </w:p>
    <w:sectPr w:rsidR="002363FC" w:rsidRPr="00293D1E" w:rsidSect="00293D1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E"/>
    <w:rsid w:val="001379C8"/>
    <w:rsid w:val="002363FC"/>
    <w:rsid w:val="00293D1E"/>
    <w:rsid w:val="003F0823"/>
    <w:rsid w:val="007A65DA"/>
    <w:rsid w:val="00AF5BD3"/>
    <w:rsid w:val="00C43014"/>
    <w:rsid w:val="00DC61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06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314</Words>
  <Characters>1665</Characters>
  <Application>Microsoft Macintosh Word</Application>
  <DocSecurity>0</DocSecurity>
  <Lines>13</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Landgren</dc:creator>
  <cp:keywords/>
  <dc:description/>
  <cp:lastModifiedBy>Kajsa Landgren</cp:lastModifiedBy>
  <cp:revision>3</cp:revision>
  <dcterms:created xsi:type="dcterms:W3CDTF">2017-10-02T11:53:00Z</dcterms:created>
  <dcterms:modified xsi:type="dcterms:W3CDTF">2017-10-02T20:20:00Z</dcterms:modified>
</cp:coreProperties>
</file>